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3386" w14:textId="77777777" w:rsidR="00955585" w:rsidRPr="001D4027" w:rsidRDefault="00955585" w:rsidP="00955585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1D4027">
        <w:rPr>
          <w:rFonts w:ascii="Arial Narrow" w:hAnsi="Arial Narrow"/>
          <w:b/>
        </w:rPr>
        <w:t>Załącznik nr 2 do SWZ</w:t>
      </w:r>
    </w:p>
    <w:p w14:paraId="2E217825" w14:textId="77777777" w:rsidR="00955585" w:rsidRPr="001D4027" w:rsidRDefault="00955585" w:rsidP="00955585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1D4027">
        <w:rPr>
          <w:rFonts w:ascii="Arial Narrow" w:hAnsi="Arial Narrow"/>
          <w:b/>
          <w:sz w:val="22"/>
          <w:szCs w:val="22"/>
        </w:rPr>
        <w:t>FORMULARZ OFERTY</w:t>
      </w:r>
    </w:p>
    <w:p w14:paraId="550ADC76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1CB87D7A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Adres firmy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6CB2664B" w14:textId="77777777" w:rsidR="00955585" w:rsidRPr="001D4027" w:rsidRDefault="00955585" w:rsidP="00955585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 xml:space="preserve">Nr telefonu </w:t>
      </w:r>
      <w:r w:rsidRPr="001D4027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130B3533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e-mail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30049303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3A889762" w14:textId="77777777" w:rsidR="00955585" w:rsidRPr="001D4027" w:rsidRDefault="00955585" w:rsidP="00955585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nr REGON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5245468" w14:textId="77777777" w:rsidR="00955585" w:rsidRPr="001D4027" w:rsidRDefault="00955585" w:rsidP="00955585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nr NIP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1D4027">
        <w:rPr>
          <w:rFonts w:ascii="Arial Narrow" w:hAnsi="Arial Narrow"/>
        </w:rPr>
        <w:br/>
        <w:t xml:space="preserve">Nr konta Wykonawcy: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7DC6F065" w14:textId="77777777" w:rsidR="00955585" w:rsidRPr="001D4027" w:rsidRDefault="00955585" w:rsidP="00955585">
      <w:pPr>
        <w:spacing w:before="120" w:after="120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540151FE" w14:textId="77777777" w:rsidR="00955585" w:rsidRDefault="00955585" w:rsidP="00955585">
      <w:pPr>
        <w:spacing w:after="0" w:line="240" w:lineRule="auto"/>
        <w:rPr>
          <w:rFonts w:ascii="Arial Narrow" w:hAnsi="Arial Narrow"/>
          <w:b/>
        </w:rPr>
      </w:pPr>
    </w:p>
    <w:p w14:paraId="51B36E7D" w14:textId="77777777" w:rsidR="00955585" w:rsidRDefault="00955585" w:rsidP="00955585">
      <w:pPr>
        <w:spacing w:after="0" w:line="240" w:lineRule="auto"/>
        <w:rPr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>Do:</w:t>
      </w:r>
      <w:r w:rsidRPr="0068244B">
        <w:rPr>
          <w:rFonts w:ascii="Arial Narrow" w:hAnsi="Arial Narrow"/>
          <w:color w:val="000080"/>
        </w:rPr>
        <w:t xml:space="preserve">  </w:t>
      </w:r>
      <w:r w:rsidRPr="0068244B">
        <w:rPr>
          <w:rFonts w:ascii="Arial Narrow" w:hAnsi="Arial Narrow"/>
          <w:color w:val="000080"/>
        </w:rPr>
        <w:tab/>
      </w:r>
      <w:r w:rsidRPr="0068244B">
        <w:rPr>
          <w:rFonts w:ascii="Arial Narrow" w:hAnsi="Arial Narrow"/>
          <w:color w:val="000080"/>
        </w:rPr>
        <w:tab/>
        <w:t xml:space="preserve">  </w:t>
      </w:r>
      <w:r>
        <w:rPr>
          <w:rFonts w:ascii="Arial Narrow" w:hAnsi="Arial Narrow"/>
          <w:color w:val="000080"/>
        </w:rPr>
        <w:tab/>
      </w:r>
      <w:r w:rsidRPr="004637AC">
        <w:rPr>
          <w:rFonts w:ascii="Arial Narrow" w:hAnsi="Arial Narrow"/>
          <w:b/>
        </w:rPr>
        <w:t>Uniwersytecki Szpital Kliniczn</w:t>
      </w:r>
      <w:r>
        <w:rPr>
          <w:rFonts w:ascii="Arial Narrow" w:hAnsi="Arial Narrow"/>
          <w:b/>
        </w:rPr>
        <w:t>y</w:t>
      </w:r>
      <w:r w:rsidRPr="004637AC">
        <w:rPr>
          <w:rFonts w:ascii="Arial Narrow" w:hAnsi="Arial Narrow"/>
          <w:b/>
        </w:rPr>
        <w:t xml:space="preserve"> w Poznaniu, </w:t>
      </w:r>
    </w:p>
    <w:p w14:paraId="6BA29CDB" w14:textId="77777777" w:rsidR="00955585" w:rsidRPr="0095382C" w:rsidRDefault="00955585" w:rsidP="00955585">
      <w:pPr>
        <w:spacing w:after="0" w:line="240" w:lineRule="auto"/>
        <w:ind w:left="1416" w:firstLine="708"/>
        <w:rPr>
          <w:rFonts w:ascii="Arial Narrow" w:hAnsi="Arial Narrow"/>
          <w:b/>
        </w:rPr>
      </w:pPr>
      <w:r w:rsidRPr="004637AC">
        <w:rPr>
          <w:rFonts w:ascii="Arial Narrow" w:hAnsi="Arial Narrow"/>
          <w:b/>
        </w:rPr>
        <w:t>ul. Przybyszewskiego 49, 60-355 Poznań</w:t>
      </w:r>
      <w:r>
        <w:rPr>
          <w:rFonts w:ascii="Arial Narrow" w:hAnsi="Arial Narrow"/>
          <w:b/>
        </w:rPr>
        <w:t>,</w:t>
      </w:r>
    </w:p>
    <w:p w14:paraId="58686987" w14:textId="77777777" w:rsidR="00955585" w:rsidRPr="0095382C" w:rsidRDefault="00955585" w:rsidP="00955585">
      <w:pPr>
        <w:pStyle w:val="Spistreci4"/>
        <w:rPr>
          <w:rStyle w:val="Hipercze"/>
          <w:rFonts w:ascii="Arial Narrow" w:hAnsi="Arial Narrow"/>
          <w:b/>
        </w:rPr>
      </w:pPr>
      <w:r w:rsidRPr="0095382C">
        <w:rPr>
          <w:sz w:val="22"/>
          <w:szCs w:val="22"/>
        </w:rPr>
        <w:t xml:space="preserve">                                       </w:t>
      </w:r>
    </w:p>
    <w:p w14:paraId="38A55681" w14:textId="77777777" w:rsidR="00955585" w:rsidRPr="00565904" w:rsidRDefault="00955585" w:rsidP="00955585">
      <w:pPr>
        <w:spacing w:after="0" w:line="240" w:lineRule="auto"/>
        <w:jc w:val="both"/>
        <w:rPr>
          <w:rFonts w:ascii="Arial Narrow" w:hAnsi="Arial Narrow"/>
        </w:rPr>
      </w:pPr>
      <w:r w:rsidRPr="00565904">
        <w:rPr>
          <w:rFonts w:ascii="Arial Narrow" w:hAnsi="Arial Narrow"/>
        </w:rPr>
        <w:t xml:space="preserve">w imieniu, którego działa Uniwersytet Medyczny im. Karola Marcinkowskiego w Poznaniu, ul. Fredry 10,  61-701 Poznań, e-mail </w:t>
      </w:r>
      <w:hyperlink r:id="rId7" w:history="1">
        <w:r w:rsidRPr="00565904">
          <w:rPr>
            <w:rStyle w:val="Hipercze"/>
            <w:rFonts w:ascii="Arial Narrow" w:hAnsi="Arial Narrow" w:cstheme="minorBidi"/>
          </w:rPr>
          <w:t>dzp@ump.edu.pl</w:t>
        </w:r>
      </w:hyperlink>
      <w:r w:rsidRPr="00565904">
        <w:rPr>
          <w:rFonts w:ascii="Arial Narrow" w:hAnsi="Arial Narrow"/>
        </w:rPr>
        <w:t xml:space="preserve"> </w:t>
      </w:r>
    </w:p>
    <w:p w14:paraId="39F4735F" w14:textId="77777777" w:rsidR="00955585" w:rsidRPr="00DF6E37" w:rsidRDefault="00955585" w:rsidP="00955585">
      <w:pPr>
        <w:rPr>
          <w:lang w:eastAsia="pl-PL"/>
        </w:rPr>
      </w:pPr>
    </w:p>
    <w:p w14:paraId="71FADB8D" w14:textId="5B176CD0" w:rsidR="00955585" w:rsidRPr="00775610" w:rsidRDefault="00955585" w:rsidP="00955585">
      <w:pPr>
        <w:spacing w:after="0" w:line="276" w:lineRule="auto"/>
        <w:jc w:val="both"/>
        <w:rPr>
          <w:rFonts w:ascii="Arial Narrow" w:hAnsi="Arial Narrow" w:cs="Calibri Light"/>
          <w:b/>
          <w:bCs/>
        </w:rPr>
      </w:pPr>
      <w:r w:rsidRPr="00D3663A">
        <w:rPr>
          <w:rFonts w:ascii="Arial Narrow" w:hAnsi="Arial Narrow"/>
        </w:rPr>
        <w:t xml:space="preserve">Odpowiadając na ogłoszenie o zamówieniu publicznym </w:t>
      </w:r>
      <w:r>
        <w:rPr>
          <w:rFonts w:ascii="Arial Narrow" w:hAnsi="Arial Narrow"/>
        </w:rPr>
        <w:t>p</w:t>
      </w:r>
      <w:r w:rsidRPr="00D3663A">
        <w:rPr>
          <w:rFonts w:ascii="Arial Narrow" w:hAnsi="Arial Narrow"/>
        </w:rPr>
        <w:t>n</w:t>
      </w:r>
      <w:r>
        <w:rPr>
          <w:rFonts w:ascii="Arial Narrow" w:hAnsi="Arial Narrow"/>
        </w:rPr>
        <w:t>.</w:t>
      </w:r>
      <w:r w:rsidRPr="00D3663A">
        <w:rPr>
          <w:rFonts w:ascii="Arial Narrow" w:eastAsia="Verdana" w:hAnsi="Arial Narrow"/>
          <w:b/>
        </w:rPr>
        <w:t xml:space="preserve"> </w:t>
      </w:r>
      <w:r w:rsidRPr="00DF6E37">
        <w:rPr>
          <w:rFonts w:ascii="Arial Narrow" w:eastAsia="Times New Roman" w:hAnsi="Arial Narrow" w:cs="Arial"/>
          <w:b/>
          <w:bCs/>
        </w:rPr>
        <w:t xml:space="preserve">Dostawa </w:t>
      </w:r>
      <w:r w:rsidRPr="00E618F8">
        <w:rPr>
          <w:rFonts w:ascii="Arial Narrow" w:eastAsia="Times New Roman" w:hAnsi="Arial Narrow" w:cs="Arial"/>
          <w:b/>
          <w:bCs/>
        </w:rPr>
        <w:t>wraz z rozładowaniem, wniesieniem, montażem i uruchomieniem oraz podłączeniem do istniejących kanałów wentylacyjnych i mediów mebli płytowych oraz siedzisk i krzeseł, w ramach projektu pn. Budowa Centralnego Zintegrowanego Szpitala Klinicznego w Poznaniu - centrum medycyny interwencyjnej (etap I CZSK</w:t>
      </w:r>
      <w:r>
        <w:rPr>
          <w:rFonts w:ascii="Arial Narrow" w:eastAsia="Times New Roman" w:hAnsi="Arial Narrow" w:cs="Arial"/>
          <w:b/>
          <w:bCs/>
        </w:rPr>
        <w:t xml:space="preserve">) </w:t>
      </w:r>
      <w:r w:rsidRPr="001D4027">
        <w:rPr>
          <w:rFonts w:ascii="Arial Narrow" w:eastAsia="Verdana" w:hAnsi="Arial Narrow" w:cs="Arial"/>
          <w:b/>
          <w:color w:val="000000" w:themeColor="text1"/>
        </w:rPr>
        <w:t>(PN-</w:t>
      </w:r>
      <w:r>
        <w:rPr>
          <w:rFonts w:ascii="Arial Narrow" w:eastAsia="Verdana" w:hAnsi="Arial Narrow" w:cs="Arial"/>
          <w:b/>
          <w:color w:val="000000" w:themeColor="text1"/>
        </w:rPr>
        <w:t>15</w:t>
      </w:r>
      <w:r w:rsidRPr="001D4027">
        <w:rPr>
          <w:rFonts w:ascii="Arial Narrow" w:eastAsia="Verdana" w:hAnsi="Arial Narrow" w:cs="Arial"/>
          <w:b/>
          <w:color w:val="000000" w:themeColor="text1"/>
        </w:rPr>
        <w:t>/2</w:t>
      </w:r>
      <w:r>
        <w:rPr>
          <w:rFonts w:ascii="Arial Narrow" w:eastAsia="Verdana" w:hAnsi="Arial Narrow" w:cs="Arial"/>
          <w:b/>
          <w:color w:val="000000" w:themeColor="text1"/>
        </w:rPr>
        <w:t>5</w:t>
      </w:r>
      <w:r w:rsidRPr="001D4027">
        <w:rPr>
          <w:rFonts w:ascii="Arial Narrow" w:eastAsia="Verdana" w:hAnsi="Arial Narrow" w:cs="Arial"/>
          <w:b/>
          <w:color w:val="000000" w:themeColor="text1"/>
        </w:rPr>
        <w:t>)</w:t>
      </w:r>
      <w:r w:rsidRPr="001D4027">
        <w:rPr>
          <w:rFonts w:ascii="Arial Narrow" w:eastAsia="Verdana" w:hAnsi="Arial Narrow" w:cs="Arial"/>
          <w:color w:val="000000" w:themeColor="text1"/>
        </w:rPr>
        <w:t xml:space="preserve"> </w:t>
      </w:r>
      <w:r w:rsidRPr="001D4027">
        <w:rPr>
          <w:rFonts w:ascii="Arial Narrow" w:eastAsia="Times New Roman" w:hAnsi="Arial Narrow" w:cs="Arial"/>
        </w:rPr>
        <w:t xml:space="preserve">procedowanym </w:t>
      </w:r>
      <w:r>
        <w:rPr>
          <w:rFonts w:ascii="Arial Narrow" w:eastAsia="Times New Roman" w:hAnsi="Arial Narrow" w:cs="Arial"/>
        </w:rPr>
        <w:br/>
      </w:r>
      <w:r w:rsidRPr="001D4027">
        <w:rPr>
          <w:rFonts w:ascii="Arial Narrow" w:eastAsia="Times New Roman" w:hAnsi="Arial Narrow" w:cs="Arial"/>
        </w:rPr>
        <w:t>w trybie przetargu nieograniczonego</w:t>
      </w:r>
      <w:r w:rsidRPr="001D4027">
        <w:rPr>
          <w:rFonts w:ascii="Arial Narrow" w:eastAsia="Verdana" w:hAnsi="Arial Narrow"/>
        </w:rPr>
        <w:t>,</w:t>
      </w:r>
      <w:r w:rsidRPr="001D4027">
        <w:rPr>
          <w:rFonts w:ascii="Arial Narrow" w:eastAsia="Verdana" w:hAnsi="Arial Narrow"/>
          <w:b/>
        </w:rPr>
        <w:t xml:space="preserve"> </w:t>
      </w:r>
      <w:r w:rsidRPr="001D4027">
        <w:rPr>
          <w:rFonts w:ascii="Arial Narrow" w:hAnsi="Arial Narrow"/>
        </w:rPr>
        <w:t xml:space="preserve">oferujemy przyjęcie do realizacji przedmiotu zamówienia zgodnie z SWZ. </w:t>
      </w:r>
    </w:p>
    <w:p w14:paraId="3FC59A79" w14:textId="77777777" w:rsidR="00955585" w:rsidRDefault="00955585" w:rsidP="00955585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Zobowiązujemy się wykonać następujący przedmiot zamówienia</w:t>
      </w:r>
      <w:r w:rsidRPr="00A62531">
        <w:t xml:space="preserve"> </w:t>
      </w:r>
      <w:r w:rsidRPr="00A62531">
        <w:rPr>
          <w:rFonts w:ascii="Arial Narrow" w:hAnsi="Arial Narrow"/>
          <w:sz w:val="22"/>
          <w:szCs w:val="22"/>
        </w:rPr>
        <w:t>za kwotę i</w:t>
      </w:r>
      <w:r w:rsidRPr="001D402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 następujących warunkach</w:t>
      </w:r>
      <w:r w:rsidRPr="008D3ECF">
        <w:rPr>
          <w:rFonts w:ascii="Arial Narrow" w:hAnsi="Arial Narrow"/>
          <w:sz w:val="22"/>
          <w:szCs w:val="22"/>
        </w:rPr>
        <w:t>:</w:t>
      </w:r>
    </w:p>
    <w:tbl>
      <w:tblPr>
        <w:tblpPr w:leftFromText="141" w:rightFromText="141" w:vertAnchor="text" w:horzAnchor="margin" w:tblpY="15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275"/>
        <w:gridCol w:w="1130"/>
        <w:gridCol w:w="1420"/>
        <w:gridCol w:w="1556"/>
        <w:gridCol w:w="1560"/>
      </w:tblGrid>
      <w:tr w:rsidR="00955585" w:rsidRPr="000C43B1" w14:paraId="40DAD8B2" w14:textId="77777777" w:rsidTr="003D5453">
        <w:trPr>
          <w:cantSplit/>
          <w:trHeight w:val="821"/>
        </w:trPr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C3DD50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0E193B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Wartość netto (PLN)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EADE1A" w14:textId="770D562C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Stawka  VAT (</w:t>
            </w:r>
            <w:r w:rsidR="0091162D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%</w:t>
            </w: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5753FA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Wartość brutto (PLN)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3D7110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 xml:space="preserve">Okres gwarancji (podać zgodnie </w:t>
            </w:r>
          </w:p>
          <w:p w14:paraId="3C276B73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z pkt. 15 SWZ)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51DF30" w14:textId="77777777" w:rsidR="00955585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  <w:p w14:paraId="12EC0810" w14:textId="03529CF5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Termin realizacji</w:t>
            </w: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 xml:space="preserve"> (podać zgodnie </w:t>
            </w:r>
            <w:r w:rsidRPr="00E618F8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br/>
              <w:t>z pkt. 15 SWZ)</w:t>
            </w:r>
          </w:p>
          <w:p w14:paraId="03FDF634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5585" w:rsidRPr="000C43B1" w14:paraId="0677E422" w14:textId="77777777" w:rsidTr="003D5453">
        <w:trPr>
          <w:cantSplit/>
          <w:trHeight w:val="572"/>
        </w:trPr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B7FA29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618F8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Dostawa wraz z rozładowaniem, wniesieniem, montażem i uruchomieniem oraz podłączeniem do istniejących kanałów wentylacyjnych i mediów mebli płytowych oraz siedzisk i krzeseł, w ramach projektu pn. Budowa Centralnego Zintegrowanego Szpitala Klinicznego w Poznaniu - centrum medycyny interwencyjnej (etap I CZSK</w:t>
            </w: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04B408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E618F8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___,___ zł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7B9F7F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E618F8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….......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,….</w:t>
            </w:r>
            <w:r w:rsidRPr="00E618F8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.</w:t>
            </w: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zł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A2D06F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E618F8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_______,___ zł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3118E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  <w:r w:rsidRPr="00E618F8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  <w:t>…….. miesięcy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8656F9F" w14:textId="77777777" w:rsidR="00955585" w:rsidRPr="00E618F8" w:rsidRDefault="00955585" w:rsidP="003D545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  <w:r w:rsidRPr="00E618F8">
              <w:rPr>
                <w:rFonts w:ascii="Arial Narrow" w:hAnsi="Arial Narrow"/>
                <w:b/>
                <w:bCs/>
                <w:sz w:val="20"/>
                <w:szCs w:val="20"/>
              </w:rPr>
              <w:t>…….. miesięcy</w:t>
            </w:r>
          </w:p>
        </w:tc>
      </w:tr>
    </w:tbl>
    <w:p w14:paraId="407796C3" w14:textId="77777777" w:rsidR="00955585" w:rsidRPr="00ED4C79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3AD59D7E" w14:textId="77777777" w:rsidR="0091162D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Oświadczamy, że uważamy się związani niniejszą ofertą przez czas wskazany w SWZ.</w:t>
      </w:r>
    </w:p>
    <w:p w14:paraId="46DF8956" w14:textId="2439812C" w:rsidR="00955585" w:rsidRDefault="0091162D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 w:rsidRPr="0091162D">
        <w:rPr>
          <w:rFonts w:ascii="Arial Narrow" w:hAnsi="Arial Narrow"/>
          <w:b w:val="0"/>
          <w:sz w:val="22"/>
          <w:szCs w:val="22"/>
        </w:rPr>
        <w:lastRenderedPageBreak/>
        <w:t>Zapoznaliśmy się z SWZ oraz wyjaśnieniami i zmianami SWZ przekazanymi przez Zamawiającego (jeżeli zostały przekazane) i uznajemy się związani ich postanowieniami</w:t>
      </w:r>
    </w:p>
    <w:p w14:paraId="08A4818F" w14:textId="77777777" w:rsidR="00955585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2A0B1235" w14:textId="77777777" w:rsidR="00955585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955585" w14:paraId="75B31142" w14:textId="77777777" w:rsidTr="003D545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05C64B22" w14:textId="77777777" w:rsidR="00955585" w:rsidRDefault="00955585" w:rsidP="003D545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233CFC98" w14:textId="77777777" w:rsidR="00955585" w:rsidRDefault="00955585" w:rsidP="003D545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955585" w14:paraId="2DA8799D" w14:textId="77777777" w:rsidTr="003D545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71A9FA19" w14:textId="77777777" w:rsidR="00955585" w:rsidRDefault="00955585" w:rsidP="003D545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0EC8B4B" w14:textId="77777777" w:rsidR="00955585" w:rsidRDefault="00955585" w:rsidP="003D545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334E4CCF" w14:textId="77777777" w:rsidR="00955585" w:rsidRDefault="00955585" w:rsidP="00955585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5DE573B2" w14:textId="77777777" w:rsidR="00955585" w:rsidRPr="00EC675C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 w:rsidRPr="00EC675C">
        <w:rPr>
          <w:rFonts w:ascii="Arial Narrow" w:hAnsi="Arial Narrow"/>
          <w:b w:val="0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Pr="00EC675C">
        <w:rPr>
          <w:rFonts w:ascii="Arial Narrow" w:hAnsi="Arial Narrow"/>
          <w:b w:val="0"/>
          <w:sz w:val="22"/>
          <w:szCs w:val="22"/>
        </w:rPr>
        <w:br/>
        <w:t>o udzielenie zamówienia publicznego w niniejszym postępowaniu.</w:t>
      </w:r>
    </w:p>
    <w:p w14:paraId="46944CFA" w14:textId="77777777" w:rsidR="00955585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425A0071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11CFBEED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69DC55B3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44D0986E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11749D17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41BB28C3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44179D87" w14:textId="77777777" w:rsidR="00955585" w:rsidRDefault="00955585" w:rsidP="00955585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590311F8" w14:textId="77777777" w:rsidR="00955585" w:rsidRPr="00EC675C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357" w:hanging="357"/>
        <w:rPr>
          <w:rFonts w:ascii="Arial Narrow" w:eastAsia="Calibri" w:hAnsi="Arial Narrow" w:cs="Arial"/>
          <w:sz w:val="22"/>
          <w:szCs w:val="22"/>
          <w:u w:val="single"/>
          <w:lang w:eastAsia="en-GB"/>
        </w:rPr>
      </w:pPr>
      <w:r w:rsidRPr="00EC675C">
        <w:rPr>
          <w:rFonts w:ascii="Arial Narrow" w:eastAsia="Calibri" w:hAnsi="Arial Narrow" w:cs="Arial"/>
          <w:sz w:val="22"/>
          <w:szCs w:val="22"/>
          <w:u w:val="single"/>
          <w:lang w:eastAsia="en-GB"/>
        </w:rPr>
        <w:t>Integralną częścią oferty są:</w:t>
      </w:r>
    </w:p>
    <w:p w14:paraId="65D52D56" w14:textId="77777777" w:rsidR="00955585" w:rsidRDefault="00955585" w:rsidP="00955585">
      <w:pPr>
        <w:pStyle w:val="Tekstpodstawowy"/>
        <w:numPr>
          <w:ilvl w:val="1"/>
          <w:numId w:val="1"/>
        </w:numPr>
        <w:ind w:hanging="508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3E3918B4" w14:textId="77777777" w:rsidR="00955585" w:rsidRDefault="00955585" w:rsidP="00955585">
      <w:pPr>
        <w:pStyle w:val="Tekstpodstawowy"/>
        <w:numPr>
          <w:ilvl w:val="1"/>
          <w:numId w:val="1"/>
        </w:numPr>
        <w:ind w:hanging="508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2F7590C7" w14:textId="77777777" w:rsidR="00955585" w:rsidRDefault="00955585" w:rsidP="00955585">
      <w:pPr>
        <w:pStyle w:val="Tekstpodstawowy"/>
        <w:rPr>
          <w:rFonts w:ascii="Arial Narrow" w:hAnsi="Arial Narrow"/>
          <w:sz w:val="22"/>
          <w:szCs w:val="22"/>
        </w:rPr>
      </w:pPr>
    </w:p>
    <w:p w14:paraId="4C3FDE89" w14:textId="77777777" w:rsidR="00955585" w:rsidRPr="00EC675C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357" w:hanging="357"/>
        <w:rPr>
          <w:rFonts w:ascii="Arial Narrow" w:hAnsi="Arial Narrow"/>
          <w:b w:val="0"/>
          <w:bCs w:val="0"/>
          <w:sz w:val="22"/>
          <w:szCs w:val="22"/>
        </w:rPr>
      </w:pPr>
      <w:r w:rsidRPr="00EC675C">
        <w:rPr>
          <w:rFonts w:ascii="Arial Narrow" w:hAnsi="Arial Narrow"/>
          <w:b w:val="0"/>
          <w:bCs w:val="0"/>
          <w:sz w:val="22"/>
          <w:szCs w:val="22"/>
        </w:rPr>
        <w:t>Wykonawca powołuje się na zasoby podmiotu trzeciego</w:t>
      </w:r>
      <w:r w:rsidRPr="00EC675C">
        <w:rPr>
          <w:rFonts w:ascii="Arial Narrow" w:hAnsi="Arial Narrow"/>
          <w:b w:val="0"/>
          <w:bCs w:val="0"/>
          <w:sz w:val="22"/>
          <w:szCs w:val="22"/>
          <w:vertAlign w:val="superscript"/>
        </w:rPr>
        <w:t>1</w:t>
      </w:r>
      <w:r w:rsidRPr="00EC675C">
        <w:rPr>
          <w:rFonts w:ascii="Arial Narrow" w:hAnsi="Arial Narrow"/>
          <w:b w:val="0"/>
          <w:bCs w:val="0"/>
          <w:sz w:val="22"/>
          <w:szCs w:val="22"/>
        </w:rPr>
        <w:t xml:space="preserve"> :</w:t>
      </w:r>
      <w:r w:rsidRPr="00EC675C">
        <w:rPr>
          <w:b w:val="0"/>
          <w:bCs w:val="0"/>
        </w:rPr>
        <w:t xml:space="preserve"> </w:t>
      </w:r>
      <w:r w:rsidRPr="00EC675C">
        <w:rPr>
          <w:rFonts w:ascii="Arial Narrow" w:hAnsi="Arial Narrow"/>
          <w:b w:val="0"/>
          <w:bCs w:val="0"/>
          <w:sz w:val="22"/>
          <w:szCs w:val="22"/>
        </w:rPr>
        <w:t>tak □    nie □</w:t>
      </w:r>
    </w:p>
    <w:p w14:paraId="4949091B" w14:textId="77777777" w:rsidR="00955585" w:rsidRDefault="00955585" w:rsidP="00955585">
      <w:pPr>
        <w:pStyle w:val="Tekstpodstawowy"/>
        <w:ind w:left="284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 xml:space="preserve"> </w:t>
      </w:r>
      <w:r w:rsidRPr="00D56056">
        <w:rPr>
          <w:rFonts w:ascii="Arial Narrow" w:hAnsi="Arial Narrow"/>
          <w:sz w:val="22"/>
          <w:szCs w:val="22"/>
        </w:rPr>
        <w:t>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11EF3AC3" w14:textId="77777777" w:rsidR="00955585" w:rsidRDefault="00955585" w:rsidP="00955585">
      <w:pPr>
        <w:pStyle w:val="Tekstpodstawowy"/>
        <w:ind w:left="284"/>
        <w:rPr>
          <w:rFonts w:ascii="Arial Narrow" w:hAnsi="Arial Narrow"/>
          <w:sz w:val="22"/>
          <w:szCs w:val="22"/>
        </w:rPr>
      </w:pPr>
    </w:p>
    <w:p w14:paraId="21ADF82C" w14:textId="77777777" w:rsidR="00955585" w:rsidRDefault="00955585" w:rsidP="00955585">
      <w:pPr>
        <w:pStyle w:val="Tekstpodstawowy"/>
        <w:ind w:left="284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2A1685B4" w14:textId="77777777" w:rsidR="00955585" w:rsidRDefault="00955585" w:rsidP="00955585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3D141C70" w14:textId="77777777" w:rsidR="00955585" w:rsidRDefault="00955585" w:rsidP="00955585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4793CA8E" w14:textId="77777777" w:rsidR="00955585" w:rsidRPr="00AB043F" w:rsidRDefault="00955585" w:rsidP="00955585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>Formularz należy podpisać</w:t>
      </w:r>
    </w:p>
    <w:p w14:paraId="0BCE8993" w14:textId="77777777" w:rsidR="00955585" w:rsidRPr="00AB043F" w:rsidRDefault="00955585" w:rsidP="00955585">
      <w:pPr>
        <w:suppressAutoHyphens/>
        <w:spacing w:after="60" w:line="240" w:lineRule="auto"/>
        <w:ind w:left="6521" w:hanging="1418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 xml:space="preserve">kwalifikowanym podpisem elektronicznym </w:t>
      </w:r>
    </w:p>
    <w:p w14:paraId="05E1174F" w14:textId="0DF17CDE" w:rsidR="00012609" w:rsidRDefault="00955585" w:rsidP="00955585">
      <w:pPr>
        <w:ind w:left="6521" w:hanging="284"/>
      </w:pPr>
      <w:r w:rsidRPr="00AB043F"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>osób/-y uprawni</w:t>
      </w:r>
      <w:r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>onych</w:t>
      </w:r>
    </w:p>
    <w:sectPr w:rsidR="000126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DE92F" w14:textId="77777777" w:rsidR="00955585" w:rsidRDefault="00955585" w:rsidP="00955585">
      <w:pPr>
        <w:spacing w:after="0" w:line="240" w:lineRule="auto"/>
      </w:pPr>
      <w:r>
        <w:separator/>
      </w:r>
    </w:p>
  </w:endnote>
  <w:endnote w:type="continuationSeparator" w:id="0">
    <w:p w14:paraId="6664FC52" w14:textId="77777777" w:rsidR="00955585" w:rsidRDefault="00955585" w:rsidP="0095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5CBC" w14:textId="77777777" w:rsidR="00955585" w:rsidRDefault="00955585" w:rsidP="00955585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238B8D0A" wp14:editId="3BAE6BF6">
          <wp:extent cx="1457325" cy="485775"/>
          <wp:effectExtent l="0" t="0" r="9525" b="9525"/>
          <wp:docPr id="6" name="Obraz 6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D70801B" wp14:editId="4FEF4714">
          <wp:extent cx="1838325" cy="428625"/>
          <wp:effectExtent l="0" t="0" r="9525" b="9525"/>
          <wp:docPr id="7" name="Obraz 7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B3F4AA" w14:textId="77777777" w:rsidR="00955585" w:rsidRDefault="00955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6CAC" w14:textId="77777777" w:rsidR="00955585" w:rsidRDefault="00955585" w:rsidP="00955585">
      <w:pPr>
        <w:spacing w:after="0" w:line="240" w:lineRule="auto"/>
      </w:pPr>
      <w:r>
        <w:separator/>
      </w:r>
    </w:p>
  </w:footnote>
  <w:footnote w:type="continuationSeparator" w:id="0">
    <w:p w14:paraId="6E74577C" w14:textId="77777777" w:rsidR="00955585" w:rsidRDefault="00955585" w:rsidP="00955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C54F6"/>
    <w:multiLevelType w:val="hybridMultilevel"/>
    <w:tmpl w:val="DBA87D0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585"/>
    <w:rsid w:val="00012609"/>
    <w:rsid w:val="000E52D8"/>
    <w:rsid w:val="00680EB4"/>
    <w:rsid w:val="006B3C9A"/>
    <w:rsid w:val="0091162D"/>
    <w:rsid w:val="00955585"/>
    <w:rsid w:val="00C952DC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CF82"/>
  <w15:chartTrackingRefBased/>
  <w15:docId w15:val="{677D9964-67BE-4A4A-9418-DF8BE6F6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955585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955585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955585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955585"/>
  </w:style>
  <w:style w:type="character" w:customStyle="1" w:styleId="TekstpodstawowyZnak1">
    <w:name w:val="Tekst podstawowy Znak1"/>
    <w:basedOn w:val="Domylnaczcionkaakapitu"/>
    <w:link w:val="Tekstpodstawowy"/>
    <w:locked/>
    <w:rsid w:val="00955585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55585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955585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5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585"/>
  </w:style>
  <w:style w:type="paragraph" w:styleId="Stopka">
    <w:name w:val="footer"/>
    <w:basedOn w:val="Normalny"/>
    <w:link w:val="StopkaZnak"/>
    <w:uiPriority w:val="99"/>
    <w:unhideWhenUsed/>
    <w:rsid w:val="0095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585"/>
  </w:style>
  <w:style w:type="character" w:customStyle="1" w:styleId="StopkaZnak1">
    <w:name w:val="Stopka Znak1"/>
    <w:basedOn w:val="Domylnaczcionkaakapitu"/>
    <w:uiPriority w:val="99"/>
    <w:locked/>
    <w:rsid w:val="00955585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C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C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C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C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C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C9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F7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p@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Bittner-Dobak (p011969)</dc:creator>
  <cp:keywords/>
  <dc:description/>
  <cp:lastModifiedBy>Justyna Bittner-Dobak (p011969)</cp:lastModifiedBy>
  <cp:revision>5</cp:revision>
  <dcterms:created xsi:type="dcterms:W3CDTF">2025-03-03T07:29:00Z</dcterms:created>
  <dcterms:modified xsi:type="dcterms:W3CDTF">2025-03-04T06:26:00Z</dcterms:modified>
</cp:coreProperties>
</file>